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2154BC18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r w:rsidR="0051671A">
        <w:rPr>
          <w:rFonts w:ascii="Arial" w:eastAsia="Arial" w:hAnsi="Arial" w:cs="Arial"/>
        </w:rPr>
        <w:t>R$2.000,00 (dois mil reais)</w:t>
      </w:r>
      <w:r w:rsidRPr="5B2F3334">
        <w:rPr>
          <w:rFonts w:ascii="Arial" w:eastAsia="Arial" w:hAnsi="Arial" w:cs="Arial"/>
        </w:rPr>
        <w:t xml:space="preserve">, na presente data, relativa ao </w:t>
      </w:r>
      <w:r w:rsidR="005C414A" w:rsidRPr="005C414A">
        <w:rPr>
          <w:rFonts w:ascii="Arial" w:hAnsi="Arial" w:cs="Arial"/>
          <w:b/>
          <w:color w:val="000000"/>
        </w:rPr>
        <w:t>EDITAL DE CHAMAMENTO PÚBLICO Nº 001/2025 - PREMIAÇÃO PARA AGENTES CULTURAIS COM RECURSOS DA POLÍTICA NACIONAL ALDIR BLANC DE FOMENTO À CULTURA - PNAB (LEI n° 14.399/2022)</w:t>
      </w:r>
      <w:r w:rsidRPr="5B2F3334">
        <w:rPr>
          <w:rFonts w:ascii="Arial" w:eastAsia="Arial" w:hAnsi="Arial" w:cs="Arial"/>
        </w:rPr>
        <w:t>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7DA6CB3C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  <w:r w:rsidR="005C414A">
        <w:rPr>
          <w:rFonts w:ascii="Arial" w:eastAsia="Arial" w:hAnsi="Arial" w:cs="Arial"/>
          <w:b/>
          <w:bCs/>
        </w:rPr>
        <w:t>:</w:t>
      </w:r>
    </w:p>
    <w:p w14:paraId="03AF221A" w14:textId="3D87B666" w:rsidR="00373E7C" w:rsidRDefault="00D22010" w:rsidP="5B2F3334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Colinas do Sul</w:t>
      </w:r>
      <w:bookmarkStart w:id="0" w:name="_GoBack"/>
      <w:bookmarkEnd w:id="0"/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815F" w14:textId="77777777" w:rsidR="00DE734F" w:rsidRDefault="00DE734F" w:rsidP="00701D9E">
      <w:pPr>
        <w:spacing w:after="0" w:line="240" w:lineRule="auto"/>
      </w:pPr>
      <w:r>
        <w:separator/>
      </w:r>
    </w:p>
  </w:endnote>
  <w:endnote w:type="continuationSeparator" w:id="0">
    <w:p w14:paraId="5E6DAB09" w14:textId="77777777" w:rsidR="00DE734F" w:rsidRDefault="00DE734F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170E" w14:textId="10B1B914" w:rsidR="00BD2113" w:rsidRPr="00BD2113" w:rsidRDefault="005C414A">
    <w:pPr>
      <w:pStyle w:val="Rodap"/>
      <w:rPr>
        <w:color w:val="FF0000"/>
      </w:rPr>
    </w:pPr>
    <w:r w:rsidRPr="005C414A">
      <w:rPr>
        <w:noProof/>
        <w:color w:val="FF0000"/>
        <w:lang w:eastAsia="pt-BR"/>
      </w:rPr>
      <w:drawing>
        <wp:anchor distT="0" distB="0" distL="114300" distR="114300" simplePos="0" relativeHeight="251668480" behindDoc="1" locked="0" layoutInCell="1" allowOverlap="1" wp14:anchorId="48133FFF" wp14:editId="471A9055">
          <wp:simplePos x="0" y="0"/>
          <wp:positionH relativeFrom="column">
            <wp:posOffset>-238125</wp:posOffset>
          </wp:positionH>
          <wp:positionV relativeFrom="paragraph">
            <wp:posOffset>-266700</wp:posOffset>
          </wp:positionV>
          <wp:extent cx="1611630" cy="638175"/>
          <wp:effectExtent l="0" t="0" r="7620" b="9525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5-05-25 at 16.41.33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2" b="21843"/>
                  <a:stretch/>
                </pic:blipFill>
                <pic:spPr bwMode="auto">
                  <a:xfrm>
                    <a:off x="0" y="0"/>
                    <a:ext cx="16116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C414A">
      <w:rPr>
        <w:noProof/>
        <w:color w:val="FF0000"/>
        <w:lang w:eastAsia="pt-BR"/>
      </w:rPr>
      <w:drawing>
        <wp:anchor distT="0" distB="0" distL="114300" distR="114300" simplePos="0" relativeHeight="251667456" behindDoc="1" locked="0" layoutInCell="1" allowOverlap="1" wp14:anchorId="002FBB2F" wp14:editId="12F0993A">
          <wp:simplePos x="0" y="0"/>
          <wp:positionH relativeFrom="column">
            <wp:posOffset>1666875</wp:posOffset>
          </wp:positionH>
          <wp:positionV relativeFrom="paragraph">
            <wp:posOffset>-265430</wp:posOffset>
          </wp:positionV>
          <wp:extent cx="2286000" cy="622935"/>
          <wp:effectExtent l="0" t="0" r="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973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3" b="42453"/>
                  <a:stretch/>
                </pic:blipFill>
                <pic:spPr bwMode="auto">
                  <a:xfrm>
                    <a:off x="0" y="0"/>
                    <a:ext cx="2286000" cy="62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B083" w14:textId="77777777" w:rsidR="00DE734F" w:rsidRDefault="00DE734F" w:rsidP="00701D9E">
      <w:pPr>
        <w:spacing w:after="0" w:line="240" w:lineRule="auto"/>
      </w:pPr>
      <w:r>
        <w:separator/>
      </w:r>
    </w:p>
  </w:footnote>
  <w:footnote w:type="continuationSeparator" w:id="0">
    <w:p w14:paraId="1304F7F2" w14:textId="77777777" w:rsidR="00DE734F" w:rsidRDefault="00DE734F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D523" w14:textId="50E04CF4" w:rsidR="005C414A" w:rsidRDefault="005C414A" w:rsidP="005C414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65408" behindDoc="1" locked="0" layoutInCell="1" allowOverlap="1" wp14:anchorId="47F51CA9" wp14:editId="17E9B68E">
          <wp:simplePos x="0" y="0"/>
          <wp:positionH relativeFrom="column">
            <wp:posOffset>5600700</wp:posOffset>
          </wp:positionH>
          <wp:positionV relativeFrom="paragraph">
            <wp:posOffset>-390525</wp:posOffset>
          </wp:positionV>
          <wp:extent cx="914400" cy="937260"/>
          <wp:effectExtent l="0" t="0" r="0" b="2540"/>
          <wp:wrapTight wrapText="bothSides">
            <wp:wrapPolygon edited="0">
              <wp:start x="0" y="0"/>
              <wp:lineTo x="0" y="21366"/>
              <wp:lineTo x="21300" y="21366"/>
              <wp:lineTo x="21300" y="0"/>
              <wp:lineTo x="0" y="0"/>
            </wp:wrapPolygon>
          </wp:wrapTight>
          <wp:docPr id="29" name="Imagem 2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4F7855CD" wp14:editId="6ED2BD15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46289" cy="10670650"/>
          <wp:effectExtent l="0" t="0" r="0" b="0"/>
          <wp:wrapNone/>
          <wp:docPr id="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Estado de Goiás</w:t>
    </w:r>
  </w:p>
  <w:p w14:paraId="3DAB7F19" w14:textId="77777777" w:rsidR="005C414A" w:rsidRDefault="005C414A" w:rsidP="005C414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Município de Colinas do Sul</w:t>
    </w:r>
  </w:p>
  <w:p w14:paraId="7737C4AF" w14:textId="77777777" w:rsidR="005C414A" w:rsidRPr="00AC4405" w:rsidRDefault="005C414A" w:rsidP="005C414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6"/>
        <w:szCs w:val="26"/>
      </w:rPr>
      <w:t>Secretaria Municipal de Educação e Cultura</w:t>
    </w:r>
  </w:p>
  <w:p w14:paraId="04187291" w14:textId="6B4B65A1" w:rsidR="00580DBD" w:rsidRDefault="00580DBD" w:rsidP="005C41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567"/>
      <w:jc w:val="center"/>
    </w:pPr>
  </w:p>
  <w:p w14:paraId="1C7E1C0C" w14:textId="6C387249" w:rsidR="00701D9E" w:rsidRDefault="00701D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138C1"/>
    <w:rsid w:val="000E099F"/>
    <w:rsid w:val="00373E7C"/>
    <w:rsid w:val="0051671A"/>
    <w:rsid w:val="00580DBD"/>
    <w:rsid w:val="005C414A"/>
    <w:rsid w:val="00701D9E"/>
    <w:rsid w:val="007B31C5"/>
    <w:rsid w:val="00813C33"/>
    <w:rsid w:val="009224BB"/>
    <w:rsid w:val="00BD2113"/>
    <w:rsid w:val="00C92FCC"/>
    <w:rsid w:val="00D22010"/>
    <w:rsid w:val="00DE734F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Raphael</cp:lastModifiedBy>
  <cp:revision>7</cp:revision>
  <dcterms:created xsi:type="dcterms:W3CDTF">2025-05-25T17:23:00Z</dcterms:created>
  <dcterms:modified xsi:type="dcterms:W3CDTF">2025-05-28T22:29:00Z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